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D7" w:rsidRDefault="00821B01" w:rsidP="00CF53D7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TERMO DE ADESÃO A</w:t>
      </w:r>
      <w:r w:rsidR="00CF53D7">
        <w:rPr>
          <w:rFonts w:ascii="Arial" w:hAnsi="Arial" w:cs="Arial"/>
          <w:b/>
          <w:color w:val="0070C0"/>
        </w:rPr>
        <w:t>O</w:t>
      </w:r>
    </w:p>
    <w:p w:rsidR="00CF53D7" w:rsidRDefault="00CF53D7" w:rsidP="00CF53D7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PORTAL DA LAI</w:t>
      </w:r>
    </w:p>
    <w:p w:rsidR="00433BE6" w:rsidRPr="00821B01" w:rsidRDefault="00433BE6" w:rsidP="00CF53D7">
      <w:pPr>
        <w:jc w:val="center"/>
        <w:rPr>
          <w:rFonts w:ascii="Arial" w:hAnsi="Arial" w:cs="Arial"/>
          <w:b/>
          <w:color w:val="0070C0"/>
        </w:rPr>
      </w:pPr>
    </w:p>
    <w:p w:rsidR="00E42D5C" w:rsidRPr="00052849" w:rsidRDefault="00E42D5C" w:rsidP="00E42D5C">
      <w:pPr>
        <w:rPr>
          <w:color w:val="0070C0"/>
        </w:rPr>
      </w:pPr>
      <w:r w:rsidRPr="00052849">
        <w:rPr>
          <w:rFonts w:ascii="Arial" w:hAnsi="Arial" w:cs="Arial"/>
          <w:b/>
          <w:color w:val="0070C0"/>
          <w:sz w:val="18"/>
        </w:rPr>
        <w:t>I – TIPO DE SOLICITAÇÃO</w:t>
      </w:r>
    </w:p>
    <w:tbl>
      <w:tblPr>
        <w:tblStyle w:val="TabeladeGrade1Clara-nfase1"/>
        <w:tblW w:w="5000" w:type="pct"/>
        <w:tblLook w:val="0000" w:firstRow="0" w:lastRow="0" w:firstColumn="0" w:lastColumn="0" w:noHBand="0" w:noVBand="0"/>
      </w:tblPr>
      <w:tblGrid>
        <w:gridCol w:w="515"/>
        <w:gridCol w:w="1922"/>
        <w:gridCol w:w="515"/>
        <w:gridCol w:w="2205"/>
        <w:gridCol w:w="515"/>
        <w:gridCol w:w="1940"/>
        <w:gridCol w:w="352"/>
        <w:gridCol w:w="1665"/>
      </w:tblGrid>
      <w:tr w:rsidR="00E42D5C" w:rsidRPr="00205A36" w:rsidTr="00FD4D22">
        <w:tc>
          <w:tcPr>
            <w:tcW w:w="208" w:type="pct"/>
          </w:tcPr>
          <w:p w:rsidR="00E42D5C" w:rsidRPr="00205A36" w:rsidRDefault="00E42D5C" w:rsidP="00892796">
            <w:pPr>
              <w:spacing w:before="6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Assinalar11"/>
                  <w:enabled/>
                  <w:calcOnExit w:val="0"/>
                  <w:helpText w:type="text" w:val="Assinalar se for uma habiltação. Habilitação é o procedimento que permite ao usuário acessar dados e infornações relaivas a um perfil."/>
                  <w:statusText w:type="text" w:val="Assinalar se for uma habilitação"/>
                  <w:checkBox>
                    <w:size w:val="26"/>
                    <w:default w:val="1"/>
                    <w:checked w:val="0"/>
                  </w:checkBox>
                </w:ffData>
              </w:fldChar>
            </w:r>
            <w:bookmarkStart w:id="0" w:name="Assinalar11"/>
            <w:r w:rsidRPr="00205A3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F2F79">
              <w:rPr>
                <w:rFonts w:ascii="Arial" w:hAnsi="Arial" w:cs="Arial"/>
                <w:sz w:val="16"/>
              </w:rPr>
            </w:r>
            <w:r w:rsidR="00EF2F79">
              <w:rPr>
                <w:rFonts w:ascii="Arial" w:hAnsi="Arial" w:cs="Arial"/>
                <w:sz w:val="16"/>
              </w:rPr>
              <w:fldChar w:fldCharType="separate"/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  <w:tc>
          <w:tcPr>
            <w:tcW w:w="1033" w:type="pct"/>
          </w:tcPr>
          <w:p w:rsidR="00E42D5C" w:rsidRPr="00205A36" w:rsidRDefault="00E42D5C" w:rsidP="00892796">
            <w:pPr>
              <w:spacing w:before="140"/>
              <w:rPr>
                <w:rFonts w:ascii="Arial" w:hAnsi="Arial" w:cs="Arial"/>
              </w:rPr>
            </w:pPr>
            <w:r w:rsidRPr="00205A36">
              <w:rPr>
                <w:rFonts w:ascii="Arial" w:hAnsi="Arial" w:cs="Arial"/>
                <w:sz w:val="16"/>
              </w:rPr>
              <w:t>ADESÃO</w:t>
            </w:r>
          </w:p>
        </w:tc>
        <w:tc>
          <w:tcPr>
            <w:tcW w:w="217" w:type="pct"/>
          </w:tcPr>
          <w:p w:rsidR="00E42D5C" w:rsidRPr="00205A36" w:rsidRDefault="00E42D5C" w:rsidP="00892796">
            <w:pPr>
              <w:spacing w:before="6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ssinalar se for uma atualização de senha. Atualização de senha é o processo pelo qual uma senha é alterada."/>
                  <w:statusText w:type="text" w:val="Assinalar se for uma atualização de senha"/>
                  <w:checkBox>
                    <w:size w:val="26"/>
                    <w:default w:val="1"/>
                    <w:checked w:val="0"/>
                  </w:checkBox>
                </w:ffData>
              </w:fldChar>
            </w:r>
            <w:r w:rsidRPr="00205A3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F2F79">
              <w:rPr>
                <w:rFonts w:ascii="Arial" w:hAnsi="Arial" w:cs="Arial"/>
                <w:sz w:val="16"/>
              </w:rPr>
            </w:r>
            <w:r w:rsidR="00EF2F79">
              <w:rPr>
                <w:rFonts w:ascii="Arial" w:hAnsi="Arial" w:cs="Arial"/>
                <w:sz w:val="16"/>
              </w:rPr>
              <w:fldChar w:fldCharType="separate"/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180" w:type="pct"/>
          </w:tcPr>
          <w:p w:rsidR="00E42D5C" w:rsidRPr="00205A36" w:rsidRDefault="00F74021" w:rsidP="00F74021">
            <w:pPr>
              <w:spacing w:before="1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EXCLUSÃO</w:t>
            </w:r>
          </w:p>
        </w:tc>
        <w:tc>
          <w:tcPr>
            <w:tcW w:w="204" w:type="pct"/>
          </w:tcPr>
          <w:p w:rsidR="00E42D5C" w:rsidRPr="00205A36" w:rsidRDefault="00E42D5C" w:rsidP="00892796">
            <w:pPr>
              <w:spacing w:before="6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ssinalar se for uma exclusão. Exclusão é o processo que elimina uma conta ou perfil criado por erro."/>
                  <w:statusText w:type="text" w:val="Assinalar se for uma exclusão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205A3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F2F79">
              <w:rPr>
                <w:rFonts w:ascii="Arial" w:hAnsi="Arial" w:cs="Arial"/>
                <w:sz w:val="16"/>
              </w:rPr>
            </w:r>
            <w:r w:rsidR="00EF2F79">
              <w:rPr>
                <w:rFonts w:ascii="Arial" w:hAnsi="Arial" w:cs="Arial"/>
                <w:sz w:val="16"/>
              </w:rPr>
              <w:fldChar w:fldCharType="separate"/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42" w:type="pct"/>
            <w:tcBorders>
              <w:right w:val="single" w:sz="4" w:space="0" w:color="FFFFFF" w:themeColor="background1"/>
            </w:tcBorders>
          </w:tcPr>
          <w:p w:rsidR="00E42D5C" w:rsidRPr="00B04D1A" w:rsidRDefault="00F74021" w:rsidP="00892796">
            <w:pPr>
              <w:spacing w:before="1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ATUALIZAÇÃO</w:t>
            </w:r>
          </w:p>
        </w:tc>
        <w:tc>
          <w:tcPr>
            <w:tcW w:w="21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42D5C" w:rsidRPr="00205A36" w:rsidRDefault="00E42D5C" w:rsidP="00FD4D22">
            <w:pPr>
              <w:spacing w:before="60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pct"/>
            <w:tcBorders>
              <w:left w:val="single" w:sz="4" w:space="0" w:color="FFFFFF" w:themeColor="background1"/>
            </w:tcBorders>
          </w:tcPr>
          <w:p w:rsidR="00E42D5C" w:rsidRPr="00205A36" w:rsidRDefault="00E42D5C" w:rsidP="00892796">
            <w:pPr>
              <w:spacing w:before="140"/>
              <w:rPr>
                <w:rFonts w:ascii="Arial" w:hAnsi="Arial" w:cs="Arial"/>
              </w:rPr>
            </w:pPr>
          </w:p>
        </w:tc>
      </w:tr>
      <w:tr w:rsidR="00E42D5C" w:rsidRPr="00205A36" w:rsidTr="00FD4D22">
        <w:tc>
          <w:tcPr>
            <w:tcW w:w="208" w:type="pct"/>
          </w:tcPr>
          <w:p w:rsidR="00E42D5C" w:rsidRPr="00205A36" w:rsidRDefault="00E42D5C" w:rsidP="00892796">
            <w:pPr>
              <w:spacing w:before="6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ssinalar se for um bloqueio. Bloqueio é o procedimento que impede o uso de uma conta para acesso à rede, serviço ou aplicação."/>
                  <w:statusText w:type="text" w:val="Assinalar se for um bloqueio"/>
                  <w:checkBox>
                    <w:size w:val="26"/>
                    <w:default w:val="0"/>
                  </w:checkBox>
                </w:ffData>
              </w:fldChar>
            </w:r>
            <w:r w:rsidRPr="00205A3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F2F79">
              <w:rPr>
                <w:rFonts w:ascii="Arial" w:hAnsi="Arial" w:cs="Arial"/>
                <w:sz w:val="16"/>
              </w:rPr>
            </w:r>
            <w:r w:rsidR="00EF2F79">
              <w:rPr>
                <w:rFonts w:ascii="Arial" w:hAnsi="Arial" w:cs="Arial"/>
                <w:sz w:val="16"/>
              </w:rPr>
              <w:fldChar w:fldCharType="separate"/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33" w:type="pct"/>
          </w:tcPr>
          <w:p w:rsidR="00E42D5C" w:rsidRPr="00205A36" w:rsidRDefault="00E42D5C" w:rsidP="00892796">
            <w:pPr>
              <w:spacing w:before="140"/>
              <w:rPr>
                <w:rFonts w:ascii="Arial" w:hAnsi="Arial" w:cs="Arial"/>
              </w:rPr>
            </w:pPr>
            <w:r w:rsidRPr="00205A36">
              <w:rPr>
                <w:rFonts w:ascii="Arial" w:hAnsi="Arial" w:cs="Arial"/>
                <w:sz w:val="16"/>
              </w:rPr>
              <w:t>BLOQUEIO</w:t>
            </w:r>
          </w:p>
        </w:tc>
        <w:tc>
          <w:tcPr>
            <w:tcW w:w="217" w:type="pct"/>
          </w:tcPr>
          <w:p w:rsidR="00E42D5C" w:rsidRPr="00205A36" w:rsidRDefault="00E42D5C" w:rsidP="00892796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ssinalar se for um desbloqueio. Desbloqueio é o processo que reverte o bloqueio. Bloqueio é o procedimento que impede o uso de uma conta para acesso à rede, serviço ou aplicação."/>
                  <w:statusText w:type="text" w:val="Assinalar se for um desbloqueio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205A3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F2F79">
              <w:rPr>
                <w:rFonts w:ascii="Arial" w:hAnsi="Arial" w:cs="Arial"/>
                <w:sz w:val="16"/>
              </w:rPr>
            </w:r>
            <w:r w:rsidR="00EF2F79">
              <w:rPr>
                <w:rFonts w:ascii="Arial" w:hAnsi="Arial" w:cs="Arial"/>
                <w:sz w:val="16"/>
              </w:rPr>
              <w:fldChar w:fldCharType="separate"/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180" w:type="pct"/>
          </w:tcPr>
          <w:p w:rsidR="00E42D5C" w:rsidRPr="00205A36" w:rsidRDefault="00E42D5C" w:rsidP="00892796">
            <w:pPr>
              <w:spacing w:before="120"/>
              <w:rPr>
                <w:rFonts w:ascii="Arial" w:hAnsi="Arial" w:cs="Arial"/>
              </w:rPr>
            </w:pPr>
            <w:r w:rsidRPr="00205A36">
              <w:rPr>
                <w:rFonts w:ascii="Arial" w:hAnsi="Arial" w:cs="Arial"/>
                <w:sz w:val="16"/>
              </w:rPr>
              <w:t>DESBLOQUEIO</w:t>
            </w:r>
          </w:p>
        </w:tc>
        <w:tc>
          <w:tcPr>
            <w:tcW w:w="204" w:type="pct"/>
          </w:tcPr>
          <w:p w:rsidR="00E42D5C" w:rsidRPr="00205A36" w:rsidRDefault="00E42D5C" w:rsidP="00892796">
            <w:pPr>
              <w:spacing w:before="6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Assinalar11"/>
                  <w:enabled/>
                  <w:calcOnExit w:val="0"/>
                  <w:helpText w:type="text" w:val="Assinalar se for uma habiltação. Habilitação é o procedimento que permite ao usuário acessar dados e infornações relaivas a um perfil."/>
                  <w:statusText w:type="text" w:val="Assinalar se for uma habilitação"/>
                  <w:checkBox>
                    <w:size w:val="26"/>
                    <w:default w:val="1"/>
                    <w:checked w:val="0"/>
                  </w:checkBox>
                </w:ffData>
              </w:fldChar>
            </w:r>
            <w:r w:rsidRPr="00205A3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F2F79">
              <w:rPr>
                <w:rFonts w:ascii="Arial" w:hAnsi="Arial" w:cs="Arial"/>
                <w:sz w:val="16"/>
              </w:rPr>
            </w:r>
            <w:r w:rsidR="00EF2F79">
              <w:rPr>
                <w:rFonts w:ascii="Arial" w:hAnsi="Arial" w:cs="Arial"/>
                <w:sz w:val="16"/>
              </w:rPr>
              <w:fldChar w:fldCharType="separate"/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42" w:type="pct"/>
            <w:tcBorders>
              <w:right w:val="single" w:sz="4" w:space="0" w:color="FFFFFF" w:themeColor="background1"/>
            </w:tcBorders>
          </w:tcPr>
          <w:p w:rsidR="00E42D5C" w:rsidRPr="00EE53CF" w:rsidRDefault="00E42D5C" w:rsidP="00892796">
            <w:pPr>
              <w:spacing w:before="1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NOVO USUÁRIO</w:t>
            </w:r>
          </w:p>
        </w:tc>
        <w:tc>
          <w:tcPr>
            <w:tcW w:w="21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42D5C" w:rsidRPr="00205A36" w:rsidRDefault="00E42D5C" w:rsidP="00892796">
            <w:pPr>
              <w:spacing w:before="60"/>
              <w:rPr>
                <w:rFonts w:ascii="Arial" w:hAnsi="Arial" w:cs="Arial"/>
                <w:sz w:val="16"/>
              </w:rPr>
            </w:pPr>
          </w:p>
        </w:tc>
        <w:tc>
          <w:tcPr>
            <w:tcW w:w="900" w:type="pct"/>
            <w:tcBorders>
              <w:left w:val="single" w:sz="4" w:space="0" w:color="FFFFFF" w:themeColor="background1"/>
            </w:tcBorders>
          </w:tcPr>
          <w:p w:rsidR="00E42D5C" w:rsidRPr="00205A36" w:rsidRDefault="00E42D5C" w:rsidP="00892796">
            <w:pPr>
              <w:spacing w:before="140"/>
              <w:rPr>
                <w:rFonts w:ascii="Arial" w:hAnsi="Arial" w:cs="Arial"/>
              </w:rPr>
            </w:pPr>
          </w:p>
        </w:tc>
      </w:tr>
    </w:tbl>
    <w:p w:rsidR="00E42D5C" w:rsidRPr="00205A36" w:rsidRDefault="00E42D5C" w:rsidP="00E42D5C"/>
    <w:p w:rsidR="00E42D5C" w:rsidRPr="00052849" w:rsidRDefault="00E42D5C" w:rsidP="00E42D5C">
      <w:pPr>
        <w:rPr>
          <w:color w:val="0070C0"/>
        </w:rPr>
      </w:pPr>
      <w:r w:rsidRPr="00052849">
        <w:rPr>
          <w:rFonts w:ascii="Arial" w:hAnsi="Arial" w:cs="Arial"/>
          <w:b/>
          <w:color w:val="0070C0"/>
          <w:sz w:val="18"/>
        </w:rPr>
        <w:t>II - IDENTIFICAÇÃO DA ENTIDADE</w:t>
      </w:r>
    </w:p>
    <w:tbl>
      <w:tblPr>
        <w:tblStyle w:val="TabeladeGrade1Clara-nfase1"/>
        <w:tblW w:w="5000" w:type="pct"/>
        <w:tblLook w:val="0000" w:firstRow="0" w:lastRow="0" w:firstColumn="0" w:lastColumn="0" w:noHBand="0" w:noVBand="0"/>
      </w:tblPr>
      <w:tblGrid>
        <w:gridCol w:w="4324"/>
        <w:gridCol w:w="2095"/>
        <w:gridCol w:w="3210"/>
      </w:tblGrid>
      <w:tr w:rsidR="00E42D5C" w:rsidRPr="00205A36" w:rsidTr="00DC3420">
        <w:tc>
          <w:tcPr>
            <w:tcW w:w="3333" w:type="pct"/>
            <w:gridSpan w:val="2"/>
          </w:tcPr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t>NOME DA ENTIDADE</w:t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Texto25"/>
                  <w:enabled/>
                  <w:calcOnExit w:val="0"/>
                  <w:helpText w:type="text" w:val="Preencher com o nome completo do usuário."/>
                  <w:statusText w:type="text" w:val="Nome completo do usuário"/>
                  <w:textInput/>
                </w:ffData>
              </w:fldChar>
            </w:r>
            <w:bookmarkStart w:id="1" w:name="Texto25"/>
            <w:r w:rsidRPr="00205A36">
              <w:rPr>
                <w:rFonts w:ascii="Arial" w:hAnsi="Arial" w:cs="Arial"/>
                <w:sz w:val="16"/>
              </w:rPr>
              <w:instrText xml:space="preserve"> FORMTEXT </w:instrText>
            </w:r>
            <w:r w:rsidRPr="00205A36">
              <w:rPr>
                <w:rFonts w:ascii="Arial" w:hAnsi="Arial" w:cs="Arial"/>
                <w:sz w:val="16"/>
              </w:rPr>
            </w:r>
            <w:r w:rsidRPr="00205A3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  <w:bookmarkEnd w:id="1"/>
            <w:r w:rsidRPr="00205A36"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1667" w:type="pct"/>
          </w:tcPr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t>CNPJ</w:t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Texto32"/>
                  <w:enabled/>
                  <w:calcOnExit w:val="0"/>
                  <w:helpText w:type="text" w:val="Preencher com o CPF do usuário."/>
                  <w:statusText w:type="text" w:val="CPF do usuário"/>
                  <w:textInput/>
                </w:ffData>
              </w:fldChar>
            </w:r>
            <w:bookmarkStart w:id="2" w:name="Texto32"/>
            <w:r w:rsidRPr="00205A36">
              <w:rPr>
                <w:rFonts w:ascii="Arial" w:hAnsi="Arial" w:cs="Arial"/>
                <w:sz w:val="16"/>
              </w:rPr>
              <w:instrText xml:space="preserve"> FORMTEXT </w:instrText>
            </w:r>
            <w:r w:rsidRPr="00205A36">
              <w:rPr>
                <w:rFonts w:ascii="Arial" w:hAnsi="Arial" w:cs="Arial"/>
                <w:sz w:val="16"/>
              </w:rPr>
            </w:r>
            <w:r w:rsidRPr="00205A3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  <w:bookmarkEnd w:id="2"/>
            <w:r w:rsidRPr="00205A36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</w:tr>
      <w:tr w:rsidR="00E42D5C" w:rsidRPr="00205A36" w:rsidTr="00DC3420">
        <w:tc>
          <w:tcPr>
            <w:tcW w:w="2245" w:type="pct"/>
          </w:tcPr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TELEFONE</w:t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Texto34"/>
                  <w:enabled/>
                  <w:calcOnExit w:val="0"/>
                  <w:helpText w:type="text" w:val="Preencher com o número do telefone do usuário, contendo código de área e o ramal, se for o caso."/>
                  <w:statusText w:type="text" w:val="Telefone, código de área e o ramal do usuário"/>
                  <w:textInput/>
                </w:ffData>
              </w:fldChar>
            </w:r>
            <w:r w:rsidRPr="00205A36">
              <w:rPr>
                <w:rFonts w:ascii="Arial" w:hAnsi="Arial" w:cs="Arial"/>
                <w:sz w:val="16"/>
              </w:rPr>
              <w:instrText xml:space="preserve"> FORMTEXT </w:instrText>
            </w:r>
            <w:r w:rsidRPr="00205A36">
              <w:rPr>
                <w:rFonts w:ascii="Arial" w:hAnsi="Arial" w:cs="Arial"/>
                <w:sz w:val="16"/>
              </w:rPr>
            </w:r>
            <w:r w:rsidRPr="00205A3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  <w:r w:rsidRPr="00205A36"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2755" w:type="pct"/>
            <w:gridSpan w:val="2"/>
          </w:tcPr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t>ENDEREÇO ELETRÔNICO (E-MAIL)</w:t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color w:val="FF0000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Texto31"/>
                  <w:enabled/>
                  <w:calcOnExit w:val="0"/>
                  <w:helpText w:type="text" w:val="Preencher com o número do fax do usuário, contendo código de área."/>
                  <w:statusText w:type="text" w:val="Fax do usuário, contendo código de área."/>
                  <w:textInput/>
                </w:ffData>
              </w:fldChar>
            </w:r>
            <w:bookmarkStart w:id="3" w:name="Texto31"/>
            <w:r w:rsidRPr="00205A36">
              <w:rPr>
                <w:rFonts w:ascii="Arial" w:hAnsi="Arial" w:cs="Arial"/>
                <w:sz w:val="16"/>
              </w:rPr>
              <w:instrText xml:space="preserve"> FORMTEXT </w:instrText>
            </w:r>
            <w:r w:rsidRPr="00205A36">
              <w:rPr>
                <w:rFonts w:ascii="Arial" w:hAnsi="Arial" w:cs="Arial"/>
                <w:sz w:val="16"/>
              </w:rPr>
            </w:r>
            <w:r w:rsidRPr="00205A3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</w:tr>
      <w:tr w:rsidR="00E42D5C" w:rsidRPr="00205A36" w:rsidTr="00DC3420">
        <w:trPr>
          <w:trHeight w:val="571"/>
        </w:trPr>
        <w:tc>
          <w:tcPr>
            <w:tcW w:w="5000" w:type="pct"/>
            <w:gridSpan w:val="3"/>
          </w:tcPr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t>ENDEREÇO COMPLETO</w:t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Texto29"/>
                  <w:enabled/>
                  <w:calcOnExit w:val="0"/>
                  <w:helpText w:type="text" w:val="Anotar o cargo efetivo do usuário."/>
                  <w:statusText w:type="text" w:val="Cargo efetivo do usuário"/>
                  <w:textInput/>
                </w:ffData>
              </w:fldChar>
            </w:r>
            <w:r w:rsidRPr="00205A36">
              <w:rPr>
                <w:rFonts w:ascii="Arial" w:hAnsi="Arial" w:cs="Arial"/>
                <w:sz w:val="16"/>
              </w:rPr>
              <w:instrText xml:space="preserve"> FORMTEXT </w:instrText>
            </w:r>
            <w:r w:rsidRPr="00205A36">
              <w:rPr>
                <w:rFonts w:ascii="Arial" w:hAnsi="Arial" w:cs="Arial"/>
                <w:sz w:val="16"/>
              </w:rPr>
            </w:r>
            <w:r w:rsidRPr="00205A3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  <w:r w:rsidRPr="00205A36">
              <w:rPr>
                <w:rFonts w:ascii="Arial" w:hAnsi="Arial" w:cs="Arial"/>
                <w:sz w:val="16"/>
              </w:rPr>
              <w:br/>
            </w:r>
          </w:p>
        </w:tc>
      </w:tr>
    </w:tbl>
    <w:p w:rsidR="00E42D5C" w:rsidRPr="00205A36" w:rsidRDefault="00E42D5C" w:rsidP="00E42D5C">
      <w:pPr>
        <w:rPr>
          <w:rFonts w:ascii="Arial" w:hAnsi="Arial" w:cs="Arial"/>
          <w:b/>
          <w:sz w:val="18"/>
        </w:rPr>
      </w:pPr>
    </w:p>
    <w:p w:rsidR="00E42D5C" w:rsidRPr="00052849" w:rsidRDefault="00E42D5C" w:rsidP="00E42D5C">
      <w:pPr>
        <w:rPr>
          <w:rFonts w:ascii="Arial" w:hAnsi="Arial" w:cs="Arial"/>
          <w:color w:val="0070C0"/>
        </w:rPr>
      </w:pPr>
      <w:r w:rsidRPr="00052849">
        <w:rPr>
          <w:rFonts w:ascii="Arial" w:hAnsi="Arial" w:cs="Arial"/>
          <w:b/>
          <w:color w:val="0070C0"/>
          <w:sz w:val="18"/>
        </w:rPr>
        <w:t>III – IDENTIFICAÇÃO DO REPRESENTANTE LEGAL DA ENTIDADE</w:t>
      </w:r>
    </w:p>
    <w:tbl>
      <w:tblPr>
        <w:tblStyle w:val="TabeladeGrade1Clara-nfase1"/>
        <w:tblW w:w="5000" w:type="pct"/>
        <w:tblLook w:val="0000" w:firstRow="0" w:lastRow="0" w:firstColumn="0" w:lastColumn="0" w:noHBand="0" w:noVBand="0"/>
      </w:tblPr>
      <w:tblGrid>
        <w:gridCol w:w="2601"/>
        <w:gridCol w:w="1691"/>
        <w:gridCol w:w="2084"/>
        <w:gridCol w:w="3253"/>
      </w:tblGrid>
      <w:tr w:rsidR="00E42D5C" w:rsidRPr="00205A36" w:rsidTr="00DC3420">
        <w:trPr>
          <w:trHeight w:val="120"/>
        </w:trPr>
        <w:tc>
          <w:tcPr>
            <w:tcW w:w="3311" w:type="pct"/>
            <w:gridSpan w:val="3"/>
          </w:tcPr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t>NOME COMPLETO</w:t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Texto25"/>
                  <w:enabled/>
                  <w:calcOnExit w:val="0"/>
                  <w:helpText w:type="text" w:val="Preencher com o nome completo do solicitante. Solcitante é o chefe imediato do servidor/empregado ou titular do órgão."/>
                  <w:statusText w:type="text" w:val="Nome completo do solicitante"/>
                  <w:textInput/>
                </w:ffData>
              </w:fldChar>
            </w:r>
            <w:r w:rsidRPr="00205A36">
              <w:rPr>
                <w:rFonts w:ascii="Arial" w:hAnsi="Arial" w:cs="Arial"/>
                <w:sz w:val="16"/>
              </w:rPr>
              <w:instrText xml:space="preserve"> FORMTEXT </w:instrText>
            </w:r>
            <w:r w:rsidRPr="00205A36">
              <w:rPr>
                <w:rFonts w:ascii="Arial" w:hAnsi="Arial" w:cs="Arial"/>
                <w:sz w:val="16"/>
              </w:rPr>
            </w:r>
            <w:r w:rsidRPr="00205A3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</w:p>
          <w:p w:rsidR="00E42D5C" w:rsidRPr="00205A36" w:rsidRDefault="00E42D5C" w:rsidP="00892796">
            <w:pPr>
              <w:spacing w:before="40"/>
              <w:ind w:left="355"/>
              <w:rPr>
                <w:rFonts w:ascii="Arial" w:hAnsi="Arial" w:cs="Arial"/>
                <w:sz w:val="16"/>
              </w:rPr>
            </w:pPr>
          </w:p>
        </w:tc>
        <w:tc>
          <w:tcPr>
            <w:tcW w:w="1689" w:type="pct"/>
          </w:tcPr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t>CPF</w:t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Texto22"/>
                  <w:enabled/>
                  <w:calcOnExit w:val="0"/>
                  <w:helpText w:type="text" w:val="Anotar o CPF do solicitante"/>
                  <w:statusText w:type="text" w:val="Anotar o CPF do solicitante"/>
                  <w:textInput/>
                </w:ffData>
              </w:fldChar>
            </w:r>
            <w:r w:rsidRPr="00205A36">
              <w:rPr>
                <w:rFonts w:ascii="Arial" w:hAnsi="Arial" w:cs="Arial"/>
                <w:sz w:val="16"/>
              </w:rPr>
              <w:instrText xml:space="preserve"> FORMTEXT </w:instrText>
            </w:r>
            <w:r w:rsidRPr="00205A36">
              <w:rPr>
                <w:rFonts w:ascii="Arial" w:hAnsi="Arial" w:cs="Arial"/>
                <w:sz w:val="16"/>
              </w:rPr>
            </w:r>
            <w:r w:rsidRPr="00205A3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42D5C" w:rsidRPr="00205A36" w:rsidTr="00DC3420">
        <w:trPr>
          <w:trHeight w:val="40"/>
        </w:trPr>
        <w:tc>
          <w:tcPr>
            <w:tcW w:w="1351" w:type="pct"/>
          </w:tcPr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t>CARGO</w:t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Texto29"/>
                  <w:enabled/>
                  <w:calcOnExit w:val="0"/>
                  <w:helpText w:type="text" w:val="Anotar o cargo efetivo do solicitante."/>
                  <w:statusText w:type="text" w:val="Cargo efetivo do solicitante"/>
                  <w:textInput/>
                </w:ffData>
              </w:fldChar>
            </w:r>
            <w:r w:rsidRPr="00205A36">
              <w:rPr>
                <w:rFonts w:ascii="Arial" w:hAnsi="Arial" w:cs="Arial"/>
                <w:sz w:val="16"/>
              </w:rPr>
              <w:instrText xml:space="preserve"> FORMTEXT </w:instrText>
            </w:r>
            <w:r w:rsidRPr="00205A36">
              <w:rPr>
                <w:rFonts w:ascii="Arial" w:hAnsi="Arial" w:cs="Arial"/>
                <w:sz w:val="16"/>
              </w:rPr>
            </w:r>
            <w:r w:rsidRPr="00205A3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</w:p>
        </w:tc>
        <w:tc>
          <w:tcPr>
            <w:tcW w:w="878" w:type="pct"/>
          </w:tcPr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TELEFONE</w:t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Texto34"/>
                  <w:enabled/>
                  <w:calcOnExit w:val="0"/>
                  <w:helpText w:type="text" w:val="Preencher com o número do telefone do solicitante, contendo código de área e o ramal, se for o caso."/>
                  <w:statusText w:type="text" w:val="Telefone, código de área e o ramal do solicitante"/>
                  <w:textInput/>
                </w:ffData>
              </w:fldChar>
            </w:r>
            <w:r w:rsidRPr="00205A36">
              <w:rPr>
                <w:rFonts w:ascii="Arial" w:hAnsi="Arial" w:cs="Arial"/>
                <w:sz w:val="16"/>
              </w:rPr>
              <w:instrText xml:space="preserve"> FORMTEXT </w:instrText>
            </w:r>
            <w:r w:rsidRPr="00205A36">
              <w:rPr>
                <w:rFonts w:ascii="Arial" w:hAnsi="Arial" w:cs="Arial"/>
                <w:sz w:val="16"/>
              </w:rPr>
            </w:r>
            <w:r w:rsidRPr="00205A3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  <w:r w:rsidRPr="00205A3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771" w:type="pct"/>
            <w:gridSpan w:val="2"/>
          </w:tcPr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t>ENDEREÇO ELETRÔNICO (E-MAIL)</w:t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Texto31"/>
                  <w:enabled/>
                  <w:calcOnExit w:val="0"/>
                  <w:helpText w:type="text" w:val="Preencher com o número do fax do usuário, contendo código de área."/>
                  <w:statusText w:type="text" w:val="Fax do usuário, contendo código de área."/>
                  <w:textInput/>
                </w:ffData>
              </w:fldChar>
            </w:r>
            <w:r w:rsidRPr="00205A36">
              <w:rPr>
                <w:rFonts w:ascii="Arial" w:hAnsi="Arial" w:cs="Arial"/>
                <w:sz w:val="16"/>
              </w:rPr>
              <w:instrText xml:space="preserve"> FORMTEXT </w:instrText>
            </w:r>
            <w:r w:rsidRPr="00205A36">
              <w:rPr>
                <w:rFonts w:ascii="Arial" w:hAnsi="Arial" w:cs="Arial"/>
                <w:sz w:val="16"/>
              </w:rPr>
            </w:r>
            <w:r w:rsidRPr="00205A3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42D5C" w:rsidRPr="00205A36" w:rsidTr="00DC3420">
        <w:trPr>
          <w:trHeight w:val="40"/>
        </w:trPr>
        <w:tc>
          <w:tcPr>
            <w:tcW w:w="3311" w:type="pct"/>
            <w:gridSpan w:val="3"/>
          </w:tcPr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t>ENDEREÇO DO LOCAL DE TRABALHO</w:t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notar o código da unidade do solicitante."/>
                  <w:statusText w:type="text" w:val="Código da unidade do solicitante"/>
                  <w:textInput/>
                </w:ffData>
              </w:fldChar>
            </w:r>
            <w:r w:rsidRPr="00205A36">
              <w:rPr>
                <w:rFonts w:ascii="Arial" w:hAnsi="Arial" w:cs="Arial"/>
                <w:sz w:val="16"/>
              </w:rPr>
              <w:instrText xml:space="preserve"> FORMTEXT </w:instrText>
            </w:r>
            <w:r w:rsidRPr="00205A36">
              <w:rPr>
                <w:rFonts w:ascii="Arial" w:hAnsi="Arial" w:cs="Arial"/>
                <w:sz w:val="16"/>
              </w:rPr>
            </w:r>
            <w:r w:rsidRPr="00205A3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  <w:r w:rsidRPr="00205A36">
              <w:rPr>
                <w:rFonts w:ascii="Arial" w:hAnsi="Arial" w:cs="Arial"/>
                <w:sz w:val="16"/>
              </w:rPr>
              <w:t xml:space="preserve"> </w:t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</w:p>
        </w:tc>
        <w:tc>
          <w:tcPr>
            <w:tcW w:w="1689" w:type="pct"/>
          </w:tcPr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t>DATA</w:t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Texto38"/>
                  <w:enabled/>
                  <w:calcOnExit w:val="0"/>
                  <w:helpText w:type="text" w:val="Anote a data de assinatura neste formulário."/>
                  <w:statusText w:type="text" w:val="Data da assinatura"/>
                  <w:textInput>
                    <w:type w:val="date"/>
                    <w:format w:val="dd/MM/aa"/>
                  </w:textInput>
                </w:ffData>
              </w:fldChar>
            </w:r>
            <w:r w:rsidRPr="00205A36">
              <w:rPr>
                <w:rFonts w:ascii="Arial" w:hAnsi="Arial" w:cs="Arial"/>
                <w:sz w:val="16"/>
              </w:rPr>
              <w:instrText xml:space="preserve"> FORMTEXT </w:instrText>
            </w:r>
            <w:r w:rsidRPr="00205A36">
              <w:rPr>
                <w:rFonts w:ascii="Arial" w:hAnsi="Arial" w:cs="Arial"/>
                <w:sz w:val="16"/>
              </w:rPr>
            </w:r>
            <w:r w:rsidRPr="00205A3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42D5C" w:rsidRPr="00205A36" w:rsidTr="00DC3420">
        <w:trPr>
          <w:trHeight w:val="40"/>
        </w:trPr>
        <w:tc>
          <w:tcPr>
            <w:tcW w:w="5000" w:type="pct"/>
            <w:gridSpan w:val="4"/>
          </w:tcPr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</w:p>
          <w:p w:rsidR="00E42D5C" w:rsidRPr="00205A36" w:rsidRDefault="00E42D5C" w:rsidP="00892796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</w:p>
          <w:p w:rsidR="00E42D5C" w:rsidRPr="00205A36" w:rsidRDefault="00E42D5C" w:rsidP="00892796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t>_________________________________________________</w:t>
            </w:r>
          </w:p>
          <w:p w:rsidR="00E42D5C" w:rsidRPr="00205A36" w:rsidRDefault="00E42D5C" w:rsidP="00892796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t>Assinatura do representante legal da entidade</w:t>
            </w:r>
          </w:p>
        </w:tc>
      </w:tr>
    </w:tbl>
    <w:p w:rsidR="00E42D5C" w:rsidRPr="00205A36" w:rsidRDefault="00E42D5C" w:rsidP="00E42D5C">
      <w:pPr>
        <w:rPr>
          <w:rFonts w:ascii="Arial" w:hAnsi="Arial" w:cs="Arial"/>
          <w:b/>
          <w:sz w:val="18"/>
        </w:rPr>
      </w:pPr>
    </w:p>
    <w:p w:rsidR="00E42D5C" w:rsidRPr="00052849" w:rsidRDefault="00E42D5C" w:rsidP="00E42D5C">
      <w:pPr>
        <w:rPr>
          <w:rFonts w:ascii="Arial" w:hAnsi="Arial" w:cs="Arial"/>
          <w:b/>
          <w:color w:val="0070C0"/>
          <w:sz w:val="16"/>
        </w:rPr>
      </w:pPr>
      <w:r w:rsidRPr="00052849">
        <w:rPr>
          <w:rFonts w:ascii="Arial" w:hAnsi="Arial" w:cs="Arial"/>
          <w:b/>
          <w:color w:val="0070C0"/>
          <w:sz w:val="18"/>
        </w:rPr>
        <w:t>IV - IDENTIFICAÇÃO DO RESPO</w:t>
      </w:r>
      <w:r w:rsidR="00904C5A">
        <w:rPr>
          <w:rFonts w:ascii="Arial" w:hAnsi="Arial" w:cs="Arial"/>
          <w:b/>
          <w:color w:val="0070C0"/>
          <w:sz w:val="18"/>
        </w:rPr>
        <w:t>NSÁVEL PELA GERÊNCIA DO PORTAL DA LAI</w:t>
      </w:r>
      <w:bookmarkStart w:id="4" w:name="_GoBack"/>
      <w:bookmarkEnd w:id="4"/>
    </w:p>
    <w:tbl>
      <w:tblPr>
        <w:tblStyle w:val="TabeladeGrade1Clara-nfase1"/>
        <w:tblW w:w="5000" w:type="pct"/>
        <w:tblLook w:val="0000" w:firstRow="0" w:lastRow="0" w:firstColumn="0" w:lastColumn="0" w:noHBand="0" w:noVBand="0"/>
      </w:tblPr>
      <w:tblGrid>
        <w:gridCol w:w="2601"/>
        <w:gridCol w:w="1691"/>
        <w:gridCol w:w="2084"/>
        <w:gridCol w:w="3253"/>
      </w:tblGrid>
      <w:tr w:rsidR="00E42D5C" w:rsidRPr="00205A36" w:rsidTr="00A61B91">
        <w:trPr>
          <w:trHeight w:val="120"/>
        </w:trPr>
        <w:tc>
          <w:tcPr>
            <w:tcW w:w="3311" w:type="pct"/>
            <w:gridSpan w:val="3"/>
          </w:tcPr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t>NOME COMPLETO</w:t>
            </w:r>
          </w:p>
          <w:p w:rsidR="00E42D5C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Texto25"/>
                  <w:enabled/>
                  <w:calcOnExit w:val="0"/>
                  <w:helpText w:type="text" w:val="Preencher com o nome completo do solicitante. Solcitante é o chefe imediato do servidor/empregado ou titular do órgão."/>
                  <w:statusText w:type="text" w:val="Nome completo do solicitante"/>
                  <w:textInput/>
                </w:ffData>
              </w:fldChar>
            </w:r>
            <w:r w:rsidRPr="00205A36">
              <w:rPr>
                <w:rFonts w:ascii="Arial" w:hAnsi="Arial" w:cs="Arial"/>
                <w:sz w:val="16"/>
              </w:rPr>
              <w:instrText xml:space="preserve"> FORMTEXT </w:instrText>
            </w:r>
            <w:r w:rsidRPr="00205A36">
              <w:rPr>
                <w:rFonts w:ascii="Arial" w:hAnsi="Arial" w:cs="Arial"/>
                <w:sz w:val="16"/>
              </w:rPr>
            </w:r>
            <w:r w:rsidRPr="00205A3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</w:p>
          <w:p w:rsidR="00F74021" w:rsidRPr="00205A36" w:rsidRDefault="00F74021" w:rsidP="00892796">
            <w:pPr>
              <w:spacing w:before="40"/>
              <w:rPr>
                <w:rFonts w:ascii="Arial" w:hAnsi="Arial" w:cs="Arial"/>
                <w:sz w:val="16"/>
              </w:rPr>
            </w:pPr>
          </w:p>
        </w:tc>
        <w:tc>
          <w:tcPr>
            <w:tcW w:w="1689" w:type="pct"/>
          </w:tcPr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t>CPF</w:t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Texto22"/>
                  <w:enabled/>
                  <w:calcOnExit w:val="0"/>
                  <w:helpText w:type="text" w:val="Anotar o CPF do solicitante"/>
                  <w:statusText w:type="text" w:val="Anotar o CPF do solicitante"/>
                  <w:textInput/>
                </w:ffData>
              </w:fldChar>
            </w:r>
            <w:r w:rsidRPr="00205A36">
              <w:rPr>
                <w:rFonts w:ascii="Arial" w:hAnsi="Arial" w:cs="Arial"/>
                <w:sz w:val="16"/>
              </w:rPr>
              <w:instrText xml:space="preserve"> FORMTEXT </w:instrText>
            </w:r>
            <w:r w:rsidRPr="00205A36">
              <w:rPr>
                <w:rFonts w:ascii="Arial" w:hAnsi="Arial" w:cs="Arial"/>
                <w:sz w:val="16"/>
              </w:rPr>
            </w:r>
            <w:r w:rsidRPr="00205A3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42D5C" w:rsidRPr="00205A36" w:rsidTr="00A61B91">
        <w:trPr>
          <w:trHeight w:val="40"/>
        </w:trPr>
        <w:tc>
          <w:tcPr>
            <w:tcW w:w="1351" w:type="pct"/>
          </w:tcPr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t>CARGO</w:t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Texto29"/>
                  <w:enabled/>
                  <w:calcOnExit w:val="0"/>
                  <w:helpText w:type="text" w:val="Anotar o cargo efetivo do solicitante."/>
                  <w:statusText w:type="text" w:val="Cargo efetivo do solicitante"/>
                  <w:textInput/>
                </w:ffData>
              </w:fldChar>
            </w:r>
            <w:r w:rsidRPr="00205A36">
              <w:rPr>
                <w:rFonts w:ascii="Arial" w:hAnsi="Arial" w:cs="Arial"/>
                <w:sz w:val="16"/>
              </w:rPr>
              <w:instrText xml:space="preserve"> FORMTEXT </w:instrText>
            </w:r>
            <w:r w:rsidRPr="00205A36">
              <w:rPr>
                <w:rFonts w:ascii="Arial" w:hAnsi="Arial" w:cs="Arial"/>
                <w:sz w:val="16"/>
              </w:rPr>
            </w:r>
            <w:r w:rsidRPr="00205A3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</w:p>
        </w:tc>
        <w:tc>
          <w:tcPr>
            <w:tcW w:w="878" w:type="pct"/>
          </w:tcPr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t xml:space="preserve">TELEFONE </w:t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Texto34"/>
                  <w:enabled/>
                  <w:calcOnExit w:val="0"/>
                  <w:helpText w:type="text" w:val="Preencher com o número do telefone do solicitante, contendo código de área e o ramal, se for o caso."/>
                  <w:statusText w:type="text" w:val="Telefone, código de área e o ramal do solicitante"/>
                  <w:textInput/>
                </w:ffData>
              </w:fldChar>
            </w:r>
            <w:r w:rsidRPr="00205A36">
              <w:rPr>
                <w:rFonts w:ascii="Arial" w:hAnsi="Arial" w:cs="Arial"/>
                <w:sz w:val="16"/>
              </w:rPr>
              <w:instrText xml:space="preserve"> FORMTEXT </w:instrText>
            </w:r>
            <w:r w:rsidRPr="00205A36">
              <w:rPr>
                <w:rFonts w:ascii="Arial" w:hAnsi="Arial" w:cs="Arial"/>
                <w:sz w:val="16"/>
              </w:rPr>
            </w:r>
            <w:r w:rsidRPr="00205A3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  <w:r w:rsidRPr="00205A3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770" w:type="pct"/>
            <w:gridSpan w:val="2"/>
          </w:tcPr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t>ENDEREÇO ELETRÔNICO (E-MAIL)</w:t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Texto31"/>
                  <w:enabled/>
                  <w:calcOnExit w:val="0"/>
                  <w:helpText w:type="text" w:val="Preencher com o número do fax do usuário, contendo código de área."/>
                  <w:statusText w:type="text" w:val="Fax do usuário, contendo código de área."/>
                  <w:textInput/>
                </w:ffData>
              </w:fldChar>
            </w:r>
            <w:r w:rsidRPr="00205A36">
              <w:rPr>
                <w:rFonts w:ascii="Arial" w:hAnsi="Arial" w:cs="Arial"/>
                <w:sz w:val="16"/>
              </w:rPr>
              <w:instrText xml:space="preserve"> FORMTEXT </w:instrText>
            </w:r>
            <w:r w:rsidRPr="00205A36">
              <w:rPr>
                <w:rFonts w:ascii="Arial" w:hAnsi="Arial" w:cs="Arial"/>
                <w:sz w:val="16"/>
              </w:rPr>
            </w:r>
            <w:r w:rsidRPr="00205A3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b/>
                <w:sz w:val="16"/>
              </w:rPr>
            </w:pPr>
            <w:bookmarkStart w:id="5" w:name="OLE_LINK1"/>
            <w:bookmarkStart w:id="6" w:name="OLE_LINK2"/>
            <w:r w:rsidRPr="00205A36">
              <w:rPr>
                <w:rFonts w:ascii="Arial" w:hAnsi="Arial" w:cs="Arial"/>
                <w:b/>
                <w:sz w:val="16"/>
                <w:shd w:val="clear" w:color="auto" w:fill="D9D9D9"/>
              </w:rPr>
              <w:t xml:space="preserve">(Atenção: a senha de acesso ao </w:t>
            </w:r>
            <w:r>
              <w:rPr>
                <w:rFonts w:ascii="Arial" w:hAnsi="Arial" w:cs="Arial"/>
                <w:b/>
                <w:sz w:val="16"/>
                <w:shd w:val="clear" w:color="auto" w:fill="D9D9D9"/>
              </w:rPr>
              <w:t>sistema</w:t>
            </w:r>
            <w:r w:rsidRPr="00205A36">
              <w:rPr>
                <w:rFonts w:ascii="Arial" w:hAnsi="Arial" w:cs="Arial"/>
                <w:b/>
                <w:sz w:val="16"/>
                <w:shd w:val="clear" w:color="auto" w:fill="D9D9D9"/>
              </w:rPr>
              <w:t xml:space="preserve"> será enviada no endereço acima. Certifique-se </w:t>
            </w:r>
            <w:r>
              <w:rPr>
                <w:rFonts w:ascii="Arial" w:hAnsi="Arial" w:cs="Arial"/>
                <w:b/>
                <w:sz w:val="16"/>
                <w:shd w:val="clear" w:color="auto" w:fill="D9D9D9"/>
              </w:rPr>
              <w:t xml:space="preserve">de </w:t>
            </w:r>
            <w:r w:rsidRPr="00205A36">
              <w:rPr>
                <w:rFonts w:ascii="Arial" w:hAnsi="Arial" w:cs="Arial"/>
                <w:b/>
                <w:sz w:val="16"/>
                <w:shd w:val="clear" w:color="auto" w:fill="D9D9D9"/>
              </w:rPr>
              <w:t>que o mesmo foi informado corretamente.)</w:t>
            </w:r>
            <w:bookmarkEnd w:id="5"/>
            <w:bookmarkEnd w:id="6"/>
          </w:p>
        </w:tc>
      </w:tr>
      <w:tr w:rsidR="00E42D5C" w:rsidRPr="00205A36" w:rsidTr="00A61B91">
        <w:trPr>
          <w:trHeight w:val="40"/>
        </w:trPr>
        <w:tc>
          <w:tcPr>
            <w:tcW w:w="3311" w:type="pct"/>
            <w:gridSpan w:val="3"/>
          </w:tcPr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t>ENDEREÇO DO LOCAL DE TRABALHO</w:t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Anotar o código da unidade do solicitante."/>
                  <w:statusText w:type="text" w:val="Código da unidade do solicitante"/>
                  <w:textInput/>
                </w:ffData>
              </w:fldChar>
            </w:r>
            <w:r w:rsidRPr="00205A36">
              <w:rPr>
                <w:rFonts w:ascii="Arial" w:hAnsi="Arial" w:cs="Arial"/>
                <w:sz w:val="16"/>
              </w:rPr>
              <w:instrText xml:space="preserve"> FORMTEXT </w:instrText>
            </w:r>
            <w:r w:rsidRPr="00205A36">
              <w:rPr>
                <w:rFonts w:ascii="Arial" w:hAnsi="Arial" w:cs="Arial"/>
                <w:sz w:val="16"/>
              </w:rPr>
            </w:r>
            <w:r w:rsidRPr="00205A3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  <w:r w:rsidRPr="00205A36">
              <w:rPr>
                <w:rFonts w:ascii="Arial" w:hAnsi="Arial" w:cs="Arial"/>
                <w:sz w:val="16"/>
              </w:rPr>
              <w:t xml:space="preserve"> </w:t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</w:p>
        </w:tc>
        <w:tc>
          <w:tcPr>
            <w:tcW w:w="1689" w:type="pct"/>
          </w:tcPr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t>DATA</w:t>
            </w:r>
          </w:p>
          <w:p w:rsidR="00E42D5C" w:rsidRPr="00205A36" w:rsidRDefault="00E42D5C" w:rsidP="00892796">
            <w:pPr>
              <w:spacing w:before="40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fldChar w:fldCharType="begin">
                <w:ffData>
                  <w:name w:val="Texto38"/>
                  <w:enabled/>
                  <w:calcOnExit w:val="0"/>
                  <w:helpText w:type="text" w:val="Anote a data de assinatura neste formulário."/>
                  <w:statusText w:type="text" w:val="Data da assinatura"/>
                  <w:textInput>
                    <w:type w:val="date"/>
                    <w:format w:val="dd/MM/aa"/>
                  </w:textInput>
                </w:ffData>
              </w:fldChar>
            </w:r>
            <w:r w:rsidRPr="00205A36">
              <w:rPr>
                <w:rFonts w:ascii="Arial" w:hAnsi="Arial" w:cs="Arial"/>
                <w:sz w:val="16"/>
              </w:rPr>
              <w:instrText xml:space="preserve"> FORMTEXT </w:instrText>
            </w:r>
            <w:r w:rsidRPr="00205A36">
              <w:rPr>
                <w:rFonts w:ascii="Arial" w:hAnsi="Arial" w:cs="Arial"/>
                <w:sz w:val="16"/>
              </w:rPr>
            </w:r>
            <w:r w:rsidRPr="00205A36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 w:rsidRPr="00205A36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42D5C" w:rsidRPr="00205A36" w:rsidTr="00A61B91">
        <w:trPr>
          <w:trHeight w:val="2381"/>
        </w:trPr>
        <w:tc>
          <w:tcPr>
            <w:tcW w:w="5000" w:type="pct"/>
            <w:gridSpan w:val="4"/>
          </w:tcPr>
          <w:p w:rsidR="00E42D5C" w:rsidRPr="00052849" w:rsidRDefault="00E42D5C" w:rsidP="00892796">
            <w:pPr>
              <w:tabs>
                <w:tab w:val="left" w:pos="780"/>
              </w:tabs>
              <w:spacing w:before="60"/>
              <w:ind w:left="780" w:hanging="287"/>
              <w:rPr>
                <w:rFonts w:ascii="Arial" w:hAnsi="Arial" w:cs="Arial"/>
                <w:b/>
                <w:color w:val="0070C0"/>
                <w:sz w:val="18"/>
              </w:rPr>
            </w:pPr>
            <w:r w:rsidRPr="00052849">
              <w:rPr>
                <w:rFonts w:ascii="Arial" w:hAnsi="Arial" w:cs="Arial"/>
                <w:b/>
                <w:color w:val="0070C0"/>
                <w:sz w:val="18"/>
              </w:rPr>
              <w:t xml:space="preserve">TERMO DE RESPONSABILIDADE </w:t>
            </w:r>
          </w:p>
          <w:p w:rsidR="00E42D5C" w:rsidRPr="00205A36" w:rsidRDefault="00E42D5C" w:rsidP="00892796">
            <w:pPr>
              <w:tabs>
                <w:tab w:val="left" w:pos="780"/>
              </w:tabs>
              <w:spacing w:before="60"/>
              <w:ind w:left="780" w:hanging="287"/>
              <w:rPr>
                <w:rFonts w:ascii="Arial" w:hAnsi="Arial" w:cs="Arial"/>
                <w:spacing w:val="6"/>
                <w:sz w:val="16"/>
              </w:rPr>
            </w:pPr>
            <w:r w:rsidRPr="00205A36">
              <w:rPr>
                <w:rFonts w:ascii="Arial" w:hAnsi="Arial" w:cs="Arial"/>
                <w:spacing w:val="6"/>
                <w:sz w:val="16"/>
              </w:rPr>
              <w:t>Comprometo-me a:</w:t>
            </w:r>
          </w:p>
          <w:p w:rsidR="00E42D5C" w:rsidRPr="00205A36" w:rsidRDefault="00E42D5C" w:rsidP="00E42D5C">
            <w:pPr>
              <w:pStyle w:val="Recuodecorpodetexto"/>
              <w:numPr>
                <w:ilvl w:val="0"/>
                <w:numId w:val="1"/>
              </w:numPr>
              <w:tabs>
                <w:tab w:val="left" w:pos="780"/>
              </w:tabs>
              <w:jc w:val="left"/>
              <w:rPr>
                <w:rFonts w:cs="Arial"/>
              </w:rPr>
            </w:pPr>
            <w:proofErr w:type="gramStart"/>
            <w:r w:rsidRPr="00205A36">
              <w:rPr>
                <w:rFonts w:cs="Arial"/>
              </w:rPr>
              <w:t>não</w:t>
            </w:r>
            <w:proofErr w:type="gramEnd"/>
            <w:r w:rsidRPr="00205A36">
              <w:rPr>
                <w:rFonts w:cs="Arial"/>
              </w:rPr>
              <w:t xml:space="preserve"> me ausentar da estação de trabalho sem bloquear ou encerrar a sessão </w:t>
            </w:r>
            <w:smartTag w:uri="urn:schemas-microsoft-com:office:smarttags" w:element="PersonName">
              <w:smartTagPr>
                <w:attr w:name="ProductID" w:val="em uso do Sistema"/>
              </w:smartTagPr>
              <w:r w:rsidRPr="00205A36">
                <w:rPr>
                  <w:rFonts w:cs="Arial"/>
                </w:rPr>
                <w:t>em uso do Sistema</w:t>
              </w:r>
            </w:smartTag>
            <w:r w:rsidRPr="00205A36">
              <w:rPr>
                <w:rFonts w:cs="Arial"/>
              </w:rPr>
              <w:t>, garantindo assim a impossibilidade de acesso indevid</w:t>
            </w:r>
            <w:r>
              <w:rPr>
                <w:rFonts w:cs="Arial"/>
              </w:rPr>
              <w:t>o por pessoas não autorizadas;</w:t>
            </w:r>
          </w:p>
          <w:p w:rsidR="00E42D5C" w:rsidRDefault="00E42D5C" w:rsidP="00E42D5C">
            <w:pPr>
              <w:numPr>
                <w:ilvl w:val="0"/>
                <w:numId w:val="1"/>
              </w:numPr>
              <w:tabs>
                <w:tab w:val="left" w:pos="780"/>
              </w:tabs>
              <w:rPr>
                <w:rFonts w:ascii="Arial" w:hAnsi="Arial" w:cs="Arial"/>
                <w:spacing w:val="6"/>
                <w:sz w:val="16"/>
              </w:rPr>
            </w:pPr>
            <w:proofErr w:type="gramStart"/>
            <w:r>
              <w:rPr>
                <w:rFonts w:ascii="Arial" w:hAnsi="Arial" w:cs="Arial"/>
                <w:spacing w:val="6"/>
                <w:sz w:val="16"/>
              </w:rPr>
              <w:t>não</w:t>
            </w:r>
            <w:proofErr w:type="gramEnd"/>
            <w:r>
              <w:rPr>
                <w:rFonts w:ascii="Arial" w:hAnsi="Arial" w:cs="Arial"/>
                <w:spacing w:val="6"/>
                <w:sz w:val="16"/>
              </w:rPr>
              <w:t xml:space="preserve"> fornecer a senha de acesso ao sistema a demais servidores ou terceiros; e</w:t>
            </w:r>
          </w:p>
          <w:p w:rsidR="00E42D5C" w:rsidRPr="00205A36" w:rsidRDefault="00E42D5C" w:rsidP="00E42D5C">
            <w:pPr>
              <w:numPr>
                <w:ilvl w:val="0"/>
                <w:numId w:val="1"/>
              </w:numPr>
              <w:tabs>
                <w:tab w:val="left" w:pos="780"/>
              </w:tabs>
              <w:rPr>
                <w:rFonts w:ascii="Arial" w:hAnsi="Arial" w:cs="Arial"/>
                <w:spacing w:val="6"/>
                <w:sz w:val="16"/>
              </w:rPr>
            </w:pPr>
            <w:r>
              <w:rPr>
                <w:rFonts w:ascii="Arial" w:hAnsi="Arial" w:cs="Arial"/>
                <w:spacing w:val="6"/>
                <w:sz w:val="16"/>
              </w:rPr>
              <w:t>criar e gerenciar as informações de acesso dos usuários do sistema de outras áreas e setores do município.</w:t>
            </w:r>
            <w:r w:rsidRPr="00205A36">
              <w:rPr>
                <w:rFonts w:ascii="Arial" w:hAnsi="Arial" w:cs="Arial"/>
                <w:spacing w:val="6"/>
                <w:sz w:val="16"/>
              </w:rPr>
              <w:br/>
            </w:r>
          </w:p>
          <w:p w:rsidR="00E42D5C" w:rsidRPr="00205A36" w:rsidRDefault="00E42D5C" w:rsidP="00892796">
            <w:pPr>
              <w:jc w:val="center"/>
              <w:rPr>
                <w:rFonts w:ascii="Arial" w:hAnsi="Arial" w:cs="Arial"/>
                <w:sz w:val="16"/>
              </w:rPr>
            </w:pPr>
          </w:p>
          <w:p w:rsidR="00E42D5C" w:rsidRPr="00205A36" w:rsidRDefault="00E42D5C" w:rsidP="00892796">
            <w:pPr>
              <w:jc w:val="center"/>
              <w:rPr>
                <w:rFonts w:ascii="Arial" w:hAnsi="Arial" w:cs="Arial"/>
                <w:sz w:val="16"/>
              </w:rPr>
            </w:pPr>
          </w:p>
          <w:p w:rsidR="00E42D5C" w:rsidRPr="00205A36" w:rsidRDefault="00E42D5C" w:rsidP="00892796">
            <w:pPr>
              <w:jc w:val="center"/>
              <w:rPr>
                <w:rFonts w:ascii="Arial" w:hAnsi="Arial" w:cs="Arial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t>____________________________________________________________________</w:t>
            </w:r>
          </w:p>
          <w:p w:rsidR="00E42D5C" w:rsidRPr="00205A36" w:rsidRDefault="00E42D5C" w:rsidP="00892796">
            <w:pPr>
              <w:jc w:val="center"/>
              <w:rPr>
                <w:rFonts w:ascii="Arial" w:hAnsi="Arial" w:cs="Arial"/>
                <w:spacing w:val="6"/>
                <w:sz w:val="16"/>
              </w:rPr>
            </w:pPr>
            <w:r w:rsidRPr="00205A36">
              <w:rPr>
                <w:rFonts w:ascii="Arial" w:hAnsi="Arial" w:cs="Arial"/>
                <w:sz w:val="16"/>
              </w:rPr>
              <w:t xml:space="preserve">Assinatura do </w:t>
            </w:r>
            <w:r>
              <w:rPr>
                <w:rFonts w:ascii="Arial" w:hAnsi="Arial" w:cs="Arial"/>
                <w:sz w:val="16"/>
              </w:rPr>
              <w:t>responsável</w:t>
            </w:r>
          </w:p>
        </w:tc>
      </w:tr>
    </w:tbl>
    <w:p w:rsidR="003050E9" w:rsidRPr="00342DF0" w:rsidRDefault="003050E9" w:rsidP="00342DF0"/>
    <w:sectPr w:rsidR="003050E9" w:rsidRPr="00342DF0" w:rsidSect="00391395">
      <w:headerReference w:type="default" r:id="rId8"/>
      <w:footerReference w:type="default" r:id="rId9"/>
      <w:pgSz w:w="11907" w:h="16839" w:code="9"/>
      <w:pgMar w:top="226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79" w:rsidRDefault="00EF2F79" w:rsidP="006F532D">
      <w:r>
        <w:separator/>
      </w:r>
    </w:p>
  </w:endnote>
  <w:endnote w:type="continuationSeparator" w:id="0">
    <w:p w:rsidR="00EF2F79" w:rsidRDefault="00EF2F79" w:rsidP="006F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 Thi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32D" w:rsidRPr="006F532D" w:rsidRDefault="006F532D" w:rsidP="006174DA">
    <w:pPr>
      <w:pStyle w:val="Rodap"/>
      <w:jc w:val="center"/>
      <w:rPr>
        <w:rFonts w:ascii="Sailec Thin" w:hAnsi="Sailec Thin" w:cstheme="minorHAnsi"/>
        <w:sz w:val="18"/>
      </w:rPr>
    </w:pPr>
    <w:r w:rsidRPr="006F532D">
      <w:rPr>
        <w:rFonts w:ascii="Sailec Thin" w:hAnsi="Sailec Thin" w:cstheme="minorHAnsi"/>
        <w:sz w:val="18"/>
      </w:rPr>
      <w:t>Rua General Liberato Bittencourt, 1.885 | 88070-800 | Florianópo</w:t>
    </w:r>
    <w:r w:rsidR="001945F6">
      <w:rPr>
        <w:rFonts w:ascii="Sailec Thin" w:hAnsi="Sailec Thin" w:cstheme="minorHAnsi"/>
        <w:sz w:val="18"/>
      </w:rPr>
      <w:t>lis-SC | +55 48 3221.8800 | cti@</w:t>
    </w:r>
    <w:r w:rsidRPr="006F532D">
      <w:rPr>
        <w:rFonts w:ascii="Sailec Thin" w:hAnsi="Sailec Thin" w:cstheme="minorHAnsi"/>
        <w:sz w:val="18"/>
      </w:rPr>
      <w:t>fecam.org.br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79" w:rsidRDefault="00EF2F79" w:rsidP="006F532D">
      <w:r>
        <w:separator/>
      </w:r>
    </w:p>
  </w:footnote>
  <w:footnote w:type="continuationSeparator" w:id="0">
    <w:p w:rsidR="00EF2F79" w:rsidRDefault="00EF2F79" w:rsidP="006F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E9" w:rsidRDefault="00342DF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B9714F4" wp14:editId="1E0BC3C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325" cy="3534132"/>
          <wp:effectExtent l="0" t="0" r="0" b="952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_timbrad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3534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4CDF"/>
    <w:multiLevelType w:val="hybridMultilevel"/>
    <w:tmpl w:val="9FDC544E"/>
    <w:lvl w:ilvl="0" w:tplc="04160017">
      <w:start w:val="1"/>
      <w:numFmt w:val="lowerLetter"/>
      <w:lvlText w:val="%1)"/>
      <w:lvlJc w:val="left"/>
      <w:pPr>
        <w:ind w:left="1213" w:hanging="360"/>
      </w:pPr>
    </w:lvl>
    <w:lvl w:ilvl="1" w:tplc="04160019" w:tentative="1">
      <w:start w:val="1"/>
      <w:numFmt w:val="lowerLetter"/>
      <w:lvlText w:val="%2."/>
      <w:lvlJc w:val="left"/>
      <w:pPr>
        <w:ind w:left="1933" w:hanging="360"/>
      </w:pPr>
    </w:lvl>
    <w:lvl w:ilvl="2" w:tplc="0416001B" w:tentative="1">
      <w:start w:val="1"/>
      <w:numFmt w:val="lowerRoman"/>
      <w:lvlText w:val="%3."/>
      <w:lvlJc w:val="right"/>
      <w:pPr>
        <w:ind w:left="2653" w:hanging="180"/>
      </w:pPr>
    </w:lvl>
    <w:lvl w:ilvl="3" w:tplc="0416000F" w:tentative="1">
      <w:start w:val="1"/>
      <w:numFmt w:val="decimal"/>
      <w:lvlText w:val="%4."/>
      <w:lvlJc w:val="left"/>
      <w:pPr>
        <w:ind w:left="3373" w:hanging="360"/>
      </w:pPr>
    </w:lvl>
    <w:lvl w:ilvl="4" w:tplc="04160019" w:tentative="1">
      <w:start w:val="1"/>
      <w:numFmt w:val="lowerLetter"/>
      <w:lvlText w:val="%5."/>
      <w:lvlJc w:val="left"/>
      <w:pPr>
        <w:ind w:left="4093" w:hanging="360"/>
      </w:pPr>
    </w:lvl>
    <w:lvl w:ilvl="5" w:tplc="0416001B" w:tentative="1">
      <w:start w:val="1"/>
      <w:numFmt w:val="lowerRoman"/>
      <w:lvlText w:val="%6."/>
      <w:lvlJc w:val="right"/>
      <w:pPr>
        <w:ind w:left="4813" w:hanging="180"/>
      </w:pPr>
    </w:lvl>
    <w:lvl w:ilvl="6" w:tplc="0416000F" w:tentative="1">
      <w:start w:val="1"/>
      <w:numFmt w:val="decimal"/>
      <w:lvlText w:val="%7."/>
      <w:lvlJc w:val="left"/>
      <w:pPr>
        <w:ind w:left="5533" w:hanging="360"/>
      </w:pPr>
    </w:lvl>
    <w:lvl w:ilvl="7" w:tplc="04160019" w:tentative="1">
      <w:start w:val="1"/>
      <w:numFmt w:val="lowerLetter"/>
      <w:lvlText w:val="%8."/>
      <w:lvlJc w:val="left"/>
      <w:pPr>
        <w:ind w:left="6253" w:hanging="360"/>
      </w:pPr>
    </w:lvl>
    <w:lvl w:ilvl="8" w:tplc="0416001B" w:tentative="1">
      <w:start w:val="1"/>
      <w:numFmt w:val="lowerRoman"/>
      <w:lvlText w:val="%9."/>
      <w:lvlJc w:val="right"/>
      <w:pPr>
        <w:ind w:left="69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2D"/>
    <w:rsid w:val="00042407"/>
    <w:rsid w:val="00052849"/>
    <w:rsid w:val="00082C17"/>
    <w:rsid w:val="000873FD"/>
    <w:rsid w:val="000C5A54"/>
    <w:rsid w:val="001873A8"/>
    <w:rsid w:val="001945F6"/>
    <w:rsid w:val="001D760D"/>
    <w:rsid w:val="002644AD"/>
    <w:rsid w:val="003050E9"/>
    <w:rsid w:val="00342DF0"/>
    <w:rsid w:val="00366614"/>
    <w:rsid w:val="00391395"/>
    <w:rsid w:val="00433BE6"/>
    <w:rsid w:val="006174DA"/>
    <w:rsid w:val="006639AD"/>
    <w:rsid w:val="006E211D"/>
    <w:rsid w:val="006F532D"/>
    <w:rsid w:val="00821B01"/>
    <w:rsid w:val="008254D5"/>
    <w:rsid w:val="008D75EB"/>
    <w:rsid w:val="00904C5A"/>
    <w:rsid w:val="00A42324"/>
    <w:rsid w:val="00A61B91"/>
    <w:rsid w:val="00B9428C"/>
    <w:rsid w:val="00BF1853"/>
    <w:rsid w:val="00CC45CB"/>
    <w:rsid w:val="00CF1E6F"/>
    <w:rsid w:val="00CF53D7"/>
    <w:rsid w:val="00D479F4"/>
    <w:rsid w:val="00DC3420"/>
    <w:rsid w:val="00E42D5C"/>
    <w:rsid w:val="00EF2F79"/>
    <w:rsid w:val="00F74021"/>
    <w:rsid w:val="00FB2A6C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1EB5A2F"/>
  <w15:chartTrackingRefBased/>
  <w15:docId w15:val="{A7F3F70D-0CB3-45C2-9CAD-00CBF902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5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532D"/>
  </w:style>
  <w:style w:type="paragraph" w:styleId="Rodap">
    <w:name w:val="footer"/>
    <w:basedOn w:val="Normal"/>
    <w:link w:val="RodapChar"/>
    <w:uiPriority w:val="99"/>
    <w:unhideWhenUsed/>
    <w:rsid w:val="006F5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532D"/>
  </w:style>
  <w:style w:type="paragraph" w:styleId="Textodebalo">
    <w:name w:val="Balloon Text"/>
    <w:basedOn w:val="Normal"/>
    <w:link w:val="TextodebaloChar"/>
    <w:uiPriority w:val="99"/>
    <w:semiHidden/>
    <w:unhideWhenUsed/>
    <w:rsid w:val="001D76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60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050E9"/>
    <w:pPr>
      <w:spacing w:before="100" w:beforeAutospacing="1" w:after="100" w:afterAutospacing="1"/>
    </w:pPr>
    <w:rPr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42D5C"/>
    <w:pPr>
      <w:overflowPunct w:val="0"/>
      <w:autoSpaceDE w:val="0"/>
      <w:autoSpaceDN w:val="0"/>
      <w:adjustRightInd w:val="0"/>
      <w:ind w:firstLine="71"/>
      <w:jc w:val="both"/>
      <w:textAlignment w:val="baseline"/>
    </w:pPr>
    <w:rPr>
      <w:rFonts w:ascii="Arial" w:hAnsi="Arial"/>
      <w:spacing w:val="6"/>
      <w:sz w:val="1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42D5C"/>
    <w:rPr>
      <w:rFonts w:ascii="Arial" w:eastAsia="Times New Roman" w:hAnsi="Arial" w:cs="Times New Roman"/>
      <w:spacing w:val="6"/>
      <w:sz w:val="16"/>
      <w:szCs w:val="20"/>
      <w:lang w:eastAsia="pt-BR"/>
    </w:rPr>
  </w:style>
  <w:style w:type="table" w:styleId="TabeladeGrade1Clara-nfase1">
    <w:name w:val="Grid Table 1 Light Accent 1"/>
    <w:basedOn w:val="Tabelanormal"/>
    <w:uiPriority w:val="46"/>
    <w:rsid w:val="00FD4D2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50912-99E8-4256-8DDD-F7D5A311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Design-PC</dc:creator>
  <cp:keywords/>
  <dc:description/>
  <cp:lastModifiedBy>Michel Silveira Raupp</cp:lastModifiedBy>
  <cp:revision>12</cp:revision>
  <cp:lastPrinted>2019-04-30T16:51:00Z</cp:lastPrinted>
  <dcterms:created xsi:type="dcterms:W3CDTF">2019-05-13T16:15:00Z</dcterms:created>
  <dcterms:modified xsi:type="dcterms:W3CDTF">2019-05-17T20:19:00Z</dcterms:modified>
</cp:coreProperties>
</file>